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5556CB" w:rsidTr="003D3A55">
        <w:trPr>
          <w:trHeight w:val="1618"/>
        </w:trPr>
        <w:tc>
          <w:tcPr>
            <w:tcW w:w="227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 w:rsidR="002F6928"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 </w:t>
            </w:r>
            <w:r w:rsidR="002F6928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1125BC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1125BC">
              <w:rPr>
                <w:rStyle w:val="rvts15"/>
                <w:sz w:val="28"/>
                <w:szCs w:val="28"/>
              </w:rPr>
              <w:t>16 березня 2021 р.</w:t>
            </w:r>
            <w:r w:rsidR="002523DB" w:rsidRPr="005556CB">
              <w:rPr>
                <w:rStyle w:val="rvts15"/>
                <w:sz w:val="28"/>
                <w:szCs w:val="28"/>
              </w:rPr>
              <w:t xml:space="preserve"> </w:t>
            </w:r>
            <w:r w:rsidR="00033C33" w:rsidRPr="005556CB">
              <w:rPr>
                <w:rStyle w:val="rvts15"/>
                <w:sz w:val="28"/>
                <w:szCs w:val="28"/>
              </w:rPr>
              <w:t xml:space="preserve">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1125BC">
              <w:rPr>
                <w:rStyle w:val="rvts15"/>
                <w:sz w:val="28"/>
                <w:szCs w:val="28"/>
              </w:rPr>
              <w:t>152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055012" w:rsidRDefault="00055012" w:rsidP="004A10A8">
      <w:pPr>
        <w:jc w:val="center"/>
        <w:rPr>
          <w:sz w:val="28"/>
          <w:szCs w:val="28"/>
        </w:rPr>
      </w:pPr>
    </w:p>
    <w:p w:rsidR="004A10A8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DF05B8" w:rsidRPr="005556CB" w:rsidRDefault="00DF05B8" w:rsidP="004A10A8">
      <w:pPr>
        <w:jc w:val="center"/>
        <w:rPr>
          <w:sz w:val="28"/>
          <w:szCs w:val="28"/>
        </w:rPr>
      </w:pPr>
    </w:p>
    <w:p w:rsidR="006A396A" w:rsidRPr="005556CB" w:rsidRDefault="006A396A" w:rsidP="006A396A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проведення конкурсу на </w:t>
      </w:r>
      <w:r w:rsidR="00315E53" w:rsidRPr="005556CB">
        <w:rPr>
          <w:sz w:val="28"/>
          <w:szCs w:val="28"/>
        </w:rPr>
        <w:t xml:space="preserve">зайняття </w:t>
      </w:r>
      <w:r w:rsidRPr="005556CB">
        <w:rPr>
          <w:sz w:val="28"/>
          <w:szCs w:val="28"/>
        </w:rPr>
        <w:t>посад</w:t>
      </w:r>
      <w:r w:rsidR="00315E53" w:rsidRPr="005556CB">
        <w:rPr>
          <w:sz w:val="28"/>
          <w:szCs w:val="28"/>
        </w:rPr>
        <w:t>и</w:t>
      </w:r>
      <w:r w:rsidRPr="005556CB">
        <w:rPr>
          <w:sz w:val="28"/>
          <w:szCs w:val="28"/>
        </w:rPr>
        <w:t xml:space="preserve"> </w:t>
      </w:r>
      <w:r w:rsidR="00E036CF">
        <w:rPr>
          <w:sz w:val="28"/>
          <w:szCs w:val="28"/>
        </w:rPr>
        <w:t xml:space="preserve">державної служби категорії </w:t>
      </w:r>
      <w:r w:rsidR="00174157">
        <w:rPr>
          <w:sz w:val="28"/>
          <w:szCs w:val="28"/>
        </w:rPr>
        <w:t>«</w:t>
      </w:r>
      <w:r w:rsidR="00E036CF">
        <w:rPr>
          <w:sz w:val="28"/>
          <w:szCs w:val="28"/>
          <w:lang w:val="ru-RU"/>
        </w:rPr>
        <w:t>Б</w:t>
      </w:r>
      <w:r w:rsidR="00174157">
        <w:rPr>
          <w:sz w:val="28"/>
          <w:szCs w:val="28"/>
          <w:lang w:val="ru-RU"/>
        </w:rPr>
        <w:t>»</w:t>
      </w:r>
      <w:bookmarkStart w:id="0" w:name="_GoBack"/>
      <w:bookmarkEnd w:id="0"/>
      <w:r w:rsidR="00E036CF">
        <w:rPr>
          <w:sz w:val="28"/>
          <w:szCs w:val="28"/>
          <w:lang w:val="ru-RU"/>
        </w:rPr>
        <w:t xml:space="preserve"> –  </w:t>
      </w:r>
      <w:r w:rsidR="00D47C5B" w:rsidRPr="005556CB">
        <w:rPr>
          <w:sz w:val="28"/>
          <w:szCs w:val="28"/>
        </w:rPr>
        <w:t xml:space="preserve">заступника </w:t>
      </w:r>
      <w:r w:rsidRPr="005556CB">
        <w:rPr>
          <w:sz w:val="28"/>
          <w:szCs w:val="28"/>
        </w:rPr>
        <w:t>начальника Державної екологічної і</w:t>
      </w:r>
      <w:r w:rsidR="00D47C5B" w:rsidRPr="005556CB">
        <w:rPr>
          <w:sz w:val="28"/>
          <w:szCs w:val="28"/>
        </w:rPr>
        <w:t>нспекції</w:t>
      </w:r>
      <w:r w:rsidR="00290CD6" w:rsidRPr="005556CB">
        <w:rPr>
          <w:sz w:val="28"/>
          <w:szCs w:val="28"/>
        </w:rPr>
        <w:t xml:space="preserve"> </w:t>
      </w:r>
      <w:r w:rsidR="002523DB" w:rsidRPr="005556CB">
        <w:rPr>
          <w:sz w:val="28"/>
          <w:szCs w:val="28"/>
        </w:rPr>
        <w:t xml:space="preserve">Столичного </w:t>
      </w:r>
      <w:r w:rsidRPr="005556CB">
        <w:rPr>
          <w:sz w:val="28"/>
          <w:szCs w:val="28"/>
        </w:rPr>
        <w:t xml:space="preserve">округу – </w:t>
      </w:r>
      <w:r w:rsidR="00D47C5B" w:rsidRPr="005556CB">
        <w:rPr>
          <w:sz w:val="28"/>
          <w:szCs w:val="28"/>
        </w:rPr>
        <w:t xml:space="preserve">заступника </w:t>
      </w:r>
      <w:r w:rsidRPr="005556CB">
        <w:rPr>
          <w:sz w:val="28"/>
          <w:szCs w:val="28"/>
        </w:rPr>
        <w:t xml:space="preserve">Головного державного інспектора з охорони навколишнього природного середовища </w:t>
      </w:r>
      <w:r w:rsidR="002523DB" w:rsidRPr="005556CB">
        <w:rPr>
          <w:sz w:val="28"/>
          <w:szCs w:val="28"/>
        </w:rPr>
        <w:t>Столичного</w:t>
      </w:r>
      <w:r w:rsidRPr="005556CB">
        <w:rPr>
          <w:sz w:val="28"/>
          <w:szCs w:val="28"/>
        </w:rPr>
        <w:t xml:space="preserve"> округу                        </w:t>
      </w:r>
    </w:p>
    <w:p w:rsidR="004A10A8" w:rsidRPr="00055012" w:rsidRDefault="004A10A8" w:rsidP="004A10A8">
      <w:pPr>
        <w:jc w:val="center"/>
        <w:rPr>
          <w:sz w:val="20"/>
          <w:szCs w:val="20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5556CB" w:rsidRPr="005556CB" w:rsidTr="004644AA">
        <w:tc>
          <w:tcPr>
            <w:tcW w:w="10628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5556CB" w:rsidRDefault="002523DB" w:rsidP="008D234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</w:t>
            </w:r>
            <w:r w:rsidR="00A72B23">
              <w:rPr>
                <w:sz w:val="28"/>
                <w:szCs w:val="28"/>
              </w:rPr>
              <w:t xml:space="preserve">забезпечення </w:t>
            </w:r>
            <w:r w:rsidRPr="005556CB">
              <w:rPr>
                <w:sz w:val="28"/>
                <w:szCs w:val="28"/>
              </w:rPr>
              <w:t xml:space="preserve">здійснення </w:t>
            </w:r>
            <w:r w:rsidR="00A72B23">
              <w:rPr>
                <w:sz w:val="28"/>
                <w:szCs w:val="28"/>
              </w:rPr>
              <w:t>Державною екологічною інспекцією Столичного округу (далі</w:t>
            </w:r>
            <w:r w:rsidR="004644AA">
              <w:rPr>
                <w:sz w:val="28"/>
                <w:szCs w:val="28"/>
              </w:rPr>
              <w:t xml:space="preserve"> – </w:t>
            </w:r>
            <w:r w:rsidR="00A72B23">
              <w:rPr>
                <w:sz w:val="28"/>
                <w:szCs w:val="28"/>
              </w:rPr>
              <w:t xml:space="preserve">Інспекція)  державного </w:t>
            </w:r>
            <w:r w:rsidRPr="005556CB">
              <w:rPr>
                <w:sz w:val="28"/>
                <w:szCs w:val="28"/>
              </w:rPr>
              <w:t xml:space="preserve">нагляду (контролю) у </w:t>
            </w:r>
            <w:r w:rsidR="00A72B23">
              <w:rPr>
                <w:sz w:val="28"/>
                <w:szCs w:val="28"/>
              </w:rPr>
              <w:t xml:space="preserve">відповідних напрямках </w:t>
            </w:r>
            <w:r w:rsidRPr="005556CB">
              <w:rPr>
                <w:sz w:val="28"/>
                <w:szCs w:val="28"/>
              </w:rPr>
              <w:t>сфер</w:t>
            </w:r>
            <w:r w:rsidR="00A72B23">
              <w:rPr>
                <w:sz w:val="28"/>
                <w:szCs w:val="28"/>
              </w:rPr>
              <w:t>и</w:t>
            </w:r>
            <w:r w:rsidRPr="005556C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 w:rsidR="006E1993">
              <w:rPr>
                <w:sz w:val="28"/>
                <w:szCs w:val="28"/>
              </w:rPr>
              <w:t xml:space="preserve"> </w:t>
            </w:r>
            <w:r w:rsidR="006E1993" w:rsidRPr="006E1993">
              <w:rPr>
                <w:sz w:val="28"/>
                <w:szCs w:val="28"/>
              </w:rPr>
              <w:t>на території м. Києва та Київської області</w:t>
            </w:r>
            <w:r w:rsidR="00A72B23">
              <w:rPr>
                <w:sz w:val="28"/>
                <w:szCs w:val="28"/>
              </w:rPr>
              <w:t xml:space="preserve"> в межах компетенції</w:t>
            </w:r>
            <w:r w:rsidRPr="006E1993">
              <w:rPr>
                <w:sz w:val="28"/>
                <w:szCs w:val="28"/>
              </w:rPr>
              <w:t>;</w:t>
            </w:r>
          </w:p>
          <w:p w:rsidR="002523DB" w:rsidRDefault="002523DB" w:rsidP="008D2340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 2) </w:t>
            </w:r>
            <w:r w:rsidR="002A7C48">
              <w:rPr>
                <w:sz w:val="28"/>
                <w:szCs w:val="28"/>
              </w:rPr>
              <w:t xml:space="preserve">спрямовує </w:t>
            </w:r>
            <w:r w:rsidRPr="005556CB">
              <w:rPr>
                <w:sz w:val="28"/>
                <w:szCs w:val="28"/>
              </w:rPr>
              <w:t>та координ</w:t>
            </w:r>
            <w:r w:rsidR="002A7C48">
              <w:rPr>
                <w:sz w:val="28"/>
                <w:szCs w:val="28"/>
              </w:rPr>
              <w:t>ує</w:t>
            </w:r>
            <w:r w:rsidRPr="005556CB">
              <w:rPr>
                <w:sz w:val="28"/>
                <w:szCs w:val="28"/>
              </w:rPr>
              <w:t xml:space="preserve">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 w:rsidRPr="005556CB">
              <w:rPr>
                <w:sz w:val="28"/>
                <w:szCs w:val="28"/>
                <w:lang w:val="ru-RU"/>
              </w:rPr>
              <w:t>:</w:t>
            </w:r>
          </w:p>
          <w:p w:rsidR="002523DB" w:rsidRPr="005556CB" w:rsidRDefault="002523DB" w:rsidP="006C1CE0">
            <w:pPr>
              <w:shd w:val="clear" w:color="auto" w:fill="FFFFFF"/>
              <w:ind w:left="132" w:right="128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 про охорону земель, надр</w:t>
            </w:r>
            <w:r w:rsidR="005E54A5" w:rsidRPr="005E54A5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523DB" w:rsidRPr="005556CB" w:rsidRDefault="002523DB" w:rsidP="006C1CE0">
            <w:pPr>
              <w:shd w:val="clear" w:color="auto" w:fill="FFFFFF"/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- про охорону, раціональне використання вод </w:t>
            </w:r>
            <w:r w:rsidR="005E54A5">
              <w:rPr>
                <w:rFonts w:eastAsia="Times New Roman"/>
                <w:sz w:val="28"/>
                <w:szCs w:val="28"/>
                <w:lang w:eastAsia="ru-RU"/>
              </w:rPr>
              <w:t>та відтворення водних ресурсів</w:t>
            </w:r>
            <w:r w:rsidR="005E54A5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523DB" w:rsidRPr="005556CB" w:rsidRDefault="006C1CE0" w:rsidP="006C1CE0">
            <w:pPr>
              <w:shd w:val="clear" w:color="auto" w:fill="FFFFFF"/>
              <w:ind w:left="132" w:right="128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2523DB"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атмосферного повітря</w:t>
            </w:r>
            <w:r w:rsidR="005E54A5" w:rsidRPr="0024622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  <w:r w:rsidR="005E54A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5E54A5" w:rsidRPr="005E54A5" w:rsidRDefault="002523DB" w:rsidP="006C1CE0">
            <w:pPr>
              <w:shd w:val="clear" w:color="auto" w:fill="FFFFFF"/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 з</w:t>
            </w:r>
            <w:r w:rsidR="005E54A5">
              <w:rPr>
                <w:rFonts w:eastAsia="Times New Roman"/>
                <w:sz w:val="28"/>
                <w:szCs w:val="28"/>
                <w:lang w:eastAsia="ru-RU"/>
              </w:rPr>
              <w:t xml:space="preserve"> питань поводження з відходами</w:t>
            </w:r>
            <w:r w:rsidR="005E54A5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  <w:p w:rsidR="005E54A5" w:rsidRPr="005E54A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E54A5">
              <w:rPr>
                <w:rFonts w:eastAsia="Times New Roman"/>
                <w:sz w:val="28"/>
                <w:szCs w:val="28"/>
                <w:lang w:eastAsia="ru-RU"/>
              </w:rPr>
              <w:t xml:space="preserve">3)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б</w:t>
            </w: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езпосередньо спрямовує та контролює діяльність структурних підрозділів Інспекції Управління державного екологічного нагляду (контролю) земельних ресурсів, надр, водних ресурсів, атмосферного повітря та за поводженням із відходами: </w:t>
            </w:r>
          </w:p>
          <w:p w:rsidR="005E54A5" w:rsidRPr="005E54A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>відділу державного екологічного нагляду (контролю) земельних ресурсів;</w:t>
            </w:r>
          </w:p>
          <w:p w:rsidR="005E54A5" w:rsidRPr="005E54A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>- відділу державного екологічного нагляду (контролю) надр;</w:t>
            </w:r>
          </w:p>
          <w:p w:rsidR="005E54A5" w:rsidRPr="005E54A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>- відділу державного екологічного нагляду (контролю) водних ресурсів;</w:t>
            </w:r>
          </w:p>
          <w:p w:rsidR="005E54A5" w:rsidRPr="005E54A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>- відділу державного екологічного нагляду (контролю) атмосферного повітря;</w:t>
            </w:r>
          </w:p>
          <w:p w:rsidR="005E54A5" w:rsidRPr="003D3A55" w:rsidRDefault="005E54A5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5E54A5">
              <w:rPr>
                <w:color w:val="000000"/>
                <w:sz w:val="28"/>
                <w:szCs w:val="28"/>
                <w:bdr w:val="none" w:sz="0" w:space="0" w:color="auto" w:frame="1"/>
              </w:rPr>
              <w:t>- відділу державного екологічного нагляду (ко</w:t>
            </w:r>
            <w:r w:rsidR="003D3A55">
              <w:rPr>
                <w:color w:val="000000"/>
                <w:sz w:val="28"/>
                <w:szCs w:val="28"/>
                <w:bdr w:val="none" w:sz="0" w:space="0" w:color="auto" w:frame="1"/>
              </w:rPr>
              <w:t>нтролю) поводження із відходами</w:t>
            </w:r>
            <w:r w:rsidR="003D3A55" w:rsidRPr="003D3A55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A877A3" w:rsidRPr="00A877A3" w:rsidRDefault="005E54A5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bookmarkStart w:id="1" w:name="n96"/>
            <w:bookmarkEnd w:id="1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861E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A877A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6F550F">
              <w:rPr>
                <w:color w:val="000000"/>
                <w:sz w:val="28"/>
                <w:szCs w:val="28"/>
                <w:bdr w:val="none" w:sz="0" w:space="0" w:color="auto" w:frame="1"/>
              </w:rPr>
              <w:t>дійснює</w:t>
            </w:r>
            <w:r w:rsidR="00A877A3" w:rsidRPr="00A877A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контрол</w:t>
            </w:r>
            <w:r w:rsidR="006F550F">
              <w:rPr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 w:rsidR="00A877A3" w:rsidRPr="00A877A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за діяльністю підпорядкованих структурних </w:t>
            </w:r>
            <w:r w:rsidR="00A877A3" w:rsidRPr="00A877A3">
              <w:rPr>
                <w:sz w:val="28"/>
                <w:szCs w:val="28"/>
                <w:bdr w:val="none" w:sz="0" w:space="0" w:color="auto" w:frame="1"/>
              </w:rPr>
              <w:t>підрозділів в частині:</w:t>
            </w:r>
          </w:p>
          <w:p w:rsidR="00A877A3" w:rsidRPr="00A877A3" w:rsidRDefault="00A877A3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877A3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877A3">
              <w:rPr>
                <w:sz w:val="28"/>
                <w:szCs w:val="28"/>
                <w:bdr w:val="none" w:sz="0" w:space="0" w:color="auto" w:frame="1"/>
              </w:rPr>
              <w:t>здійснення заходів державного нагляду (контролю);</w:t>
            </w:r>
          </w:p>
          <w:p w:rsidR="00A877A3" w:rsidRPr="00A877A3" w:rsidRDefault="00A877A3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877A3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877A3">
              <w:rPr>
                <w:sz w:val="28"/>
                <w:szCs w:val="28"/>
                <w:bdr w:val="none" w:sz="0" w:space="0" w:color="auto" w:frame="1"/>
              </w:rPr>
              <w:t>складання актів за результатами здійснення державного нагляду (контролю) за додержанням вимог законодавства з питань, що належить до його компетенції;</w:t>
            </w:r>
          </w:p>
          <w:p w:rsidR="00A877A3" w:rsidRPr="00A877A3" w:rsidRDefault="00A877A3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877A3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877A3">
              <w:rPr>
                <w:sz w:val="28"/>
                <w:szCs w:val="28"/>
                <w:bdr w:val="none" w:sz="0" w:space="0" w:color="auto" w:frame="1"/>
              </w:rPr>
              <w:t>складання протоколів про адміністративні правопорушення та розгляд справ про адміністративні правопорушення;</w:t>
            </w:r>
          </w:p>
          <w:p w:rsidR="00A877A3" w:rsidRPr="00A877A3" w:rsidRDefault="00A877A3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877A3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877A3">
              <w:rPr>
                <w:sz w:val="28"/>
                <w:szCs w:val="28"/>
                <w:bdr w:val="none" w:sz="0" w:space="0" w:color="auto" w:frame="1"/>
              </w:rPr>
              <w:t>накладання адміністративних штрафів у випадках, передбачених законом;</w:t>
            </w:r>
          </w:p>
          <w:p w:rsidR="008D2340" w:rsidRDefault="00A877A3" w:rsidP="008D2340">
            <w:pPr>
              <w:ind w:left="122" w:right="130"/>
              <w:jc w:val="both"/>
              <w:rPr>
                <w:sz w:val="28"/>
                <w:szCs w:val="28"/>
                <w:bdr w:val="none" w:sz="0" w:space="0" w:color="auto" w:frame="1"/>
                <w:lang w:val="ru-RU"/>
              </w:rPr>
            </w:pPr>
            <w:r w:rsidRPr="00A877A3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877A3">
              <w:rPr>
                <w:sz w:val="28"/>
                <w:szCs w:val="28"/>
                <w:bdr w:val="none" w:sz="0" w:space="0" w:color="auto" w:frame="1"/>
              </w:rPr>
              <w:t xml:space="preserve">розрахунку розміру шкоди, збитків і втрат, заподіяних внаслідок порушення законодавства з питань, </w:t>
            </w:r>
            <w:r w:rsidR="008D2340">
              <w:rPr>
                <w:sz w:val="28"/>
                <w:szCs w:val="28"/>
                <w:bdr w:val="none" w:sz="0" w:space="0" w:color="auto" w:frame="1"/>
              </w:rPr>
              <w:t>що належить до його компетенції</w:t>
            </w:r>
            <w:r w:rsidR="008D2340" w:rsidRPr="008D2340">
              <w:rPr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0E085B" w:rsidRDefault="00046803" w:rsidP="00CA7E03">
            <w:pPr>
              <w:shd w:val="clear" w:color="auto" w:fill="FFFFFF"/>
              <w:ind w:left="132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5) </w:t>
            </w:r>
            <w:r w:rsidR="000D3137">
              <w:rPr>
                <w:sz w:val="28"/>
                <w:szCs w:val="28"/>
              </w:rPr>
              <w:t>вносить пропозиції</w:t>
            </w:r>
            <w:r w:rsidR="00246224">
              <w:rPr>
                <w:sz w:val="28"/>
                <w:szCs w:val="28"/>
              </w:rPr>
              <w:t xml:space="preserve"> </w:t>
            </w:r>
            <w:r w:rsidRPr="00702564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Інспекції щодо н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ння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територіальним органам центральних органів виконавчої влади, місцевим органам виконавчої влади, органам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місцевого самоврядування приписів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щодо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свідоцтв</w:t>
            </w:r>
            <w:proofErr w:type="spellEnd"/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також щодо встановлення нормативів допустимих рівнів шкідливого впливу на стан навколишнього природного середовища;</w:t>
            </w:r>
            <w:bookmarkStart w:id="2" w:name="n110"/>
            <w:bookmarkEnd w:id="2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щодо в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есення</w:t>
            </w:r>
            <w:r w:rsidRPr="00930D3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до відповідного органу ліцензування подання про позбавлення ліцензіата права на провадженн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я виду господарської діяльності</w:t>
            </w:r>
            <w:r w:rsidRPr="00046803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8D2340" w:rsidRDefault="00046803" w:rsidP="00CA7E03">
            <w:pPr>
              <w:shd w:val="clear" w:color="auto" w:fill="FFFFFF"/>
              <w:ind w:left="13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8D2340">
              <w:rPr>
                <w:sz w:val="28"/>
                <w:szCs w:val="28"/>
                <w:bdr w:val="none" w:sz="0" w:space="0" w:color="auto" w:frame="1"/>
              </w:rPr>
              <w:t>)</w:t>
            </w:r>
            <w:r w:rsidR="008D2340" w:rsidRPr="008D2340">
              <w:rPr>
                <w:sz w:val="28"/>
                <w:szCs w:val="28"/>
                <w:bdr w:val="none" w:sz="0" w:space="0" w:color="auto" w:frame="1"/>
              </w:rPr>
              <w:t xml:space="preserve"> н</w:t>
            </w:r>
            <w:r w:rsidR="002A7C48">
              <w:rPr>
                <w:color w:val="000000"/>
                <w:sz w:val="28"/>
                <w:szCs w:val="28"/>
                <w:bdr w:val="none" w:sz="0" w:space="0" w:color="auto" w:frame="1"/>
              </w:rPr>
              <w:t>адає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A7C48">
              <w:rPr>
                <w:color w:val="000000"/>
                <w:sz w:val="28"/>
                <w:szCs w:val="28"/>
                <w:bdr w:val="none" w:sz="0" w:space="0" w:color="auto" w:frame="1"/>
              </w:rPr>
              <w:t>пропозиції</w:t>
            </w:r>
            <w:r w:rsidR="008D234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начальнику Інспекції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 внесення в установленому порядку пропозицій до Держекоінспекції щодо удосконалення та застосування 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законодавства з питань, що належить до його компетенції;</w:t>
            </w:r>
          </w:p>
          <w:p w:rsidR="00046803" w:rsidRPr="00295712" w:rsidRDefault="00295712" w:rsidP="008D2340">
            <w:pPr>
              <w:pStyle w:val="ad"/>
              <w:spacing w:before="0" w:beforeAutospacing="0" w:after="0" w:afterAutospacing="0"/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7) організовує</w:t>
            </w:r>
            <w:r w:rsidR="00046803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та контрол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ює</w:t>
            </w:r>
            <w:r w:rsidR="00046803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роботу із зверненнями громадян, підприємств, установ та організацій з питань, пов</w:t>
            </w:r>
            <w:r w:rsidRPr="00295712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’</w:t>
            </w:r>
            <w:r w:rsidR="00CA7E03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язаних із діяльністю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Інспекції, в межах компетенції</w:t>
            </w:r>
            <w:r w:rsidRPr="00295712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  <w:p w:rsidR="008D2340" w:rsidRPr="008D2340" w:rsidRDefault="00CA7E03" w:rsidP="008D2340">
            <w:pPr>
              <w:ind w:left="12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</w:t>
            </w:r>
            <w:r w:rsidR="008D2340">
              <w:rPr>
                <w:sz w:val="28"/>
                <w:szCs w:val="28"/>
                <w:bdr w:val="none" w:sz="0" w:space="0" w:color="auto" w:frame="1"/>
              </w:rPr>
              <w:t xml:space="preserve">) 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proofErr w:type="spellStart"/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>кликає</w:t>
            </w:r>
            <w:proofErr w:type="spellEnd"/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та проводить наради з питань, що належить до його компетенції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2523DB" w:rsidRPr="005556CB" w:rsidRDefault="00CA7E03" w:rsidP="008D2340">
            <w:pPr>
              <w:ind w:left="122" w:right="130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9</w:t>
            </w:r>
            <w:r w:rsidR="008D2340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</w:t>
            </w:r>
            <w:proofErr w:type="spellStart"/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>роводить</w:t>
            </w:r>
            <w:proofErr w:type="spellEnd"/>
            <w:r w:rsidR="008D2340" w:rsidRPr="008D234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особистий прийом громадян</w:t>
            </w:r>
            <w:r w:rsidR="008D2340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  <w:r w:rsidR="008D2340" w:rsidRPr="008D2340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055012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5556CB" w:rsidRDefault="002523DB" w:rsidP="008D234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посадовий окла</w:t>
            </w:r>
            <w:r w:rsidRPr="005556C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5556CB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Pr="005556C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5556CB">
              <w:rPr>
                <w:sz w:val="28"/>
                <w:szCs w:val="28"/>
              </w:rPr>
              <w:t>;</w:t>
            </w:r>
          </w:p>
          <w:p w:rsidR="00675C21" w:rsidRPr="005556CB" w:rsidRDefault="00675C21" w:rsidP="008D234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8D234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5556CB">
              <w:rPr>
                <w:sz w:val="28"/>
                <w:szCs w:val="28"/>
              </w:rPr>
              <w:t xml:space="preserve"> січня </w:t>
            </w:r>
            <w:r w:rsidRPr="005556CB">
              <w:rPr>
                <w:sz w:val="28"/>
                <w:szCs w:val="28"/>
              </w:rPr>
              <w:t>2017</w:t>
            </w:r>
            <w:r w:rsidR="00675C21" w:rsidRPr="005556CB">
              <w:rPr>
                <w:sz w:val="28"/>
                <w:szCs w:val="28"/>
              </w:rPr>
              <w:t xml:space="preserve"> року</w:t>
            </w:r>
            <w:r w:rsidRPr="005556C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5556C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5556CB" w:rsidRPr="005556CB" w:rsidTr="004644AA"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C504C1" w:rsidRPr="005556CB" w:rsidRDefault="00C504C1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lastRenderedPageBreak/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CF063E">
              <w:rPr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B21F1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Pr="005556CB">
              <w:rPr>
                <w:sz w:val="28"/>
                <w:szCs w:val="28"/>
              </w:rPr>
              <w:t xml:space="preserve"> год. 00 хв. 2</w:t>
            </w:r>
            <w:r w:rsidR="004E772E">
              <w:rPr>
                <w:sz w:val="28"/>
                <w:szCs w:val="28"/>
              </w:rPr>
              <w:t>3</w:t>
            </w:r>
            <w:r w:rsidRPr="005556CB">
              <w:rPr>
                <w:sz w:val="28"/>
                <w:szCs w:val="28"/>
              </w:rPr>
              <w:t xml:space="preserve"> </w:t>
            </w:r>
            <w:r w:rsidR="00F7312D">
              <w:rPr>
                <w:sz w:val="28"/>
                <w:szCs w:val="28"/>
              </w:rPr>
              <w:t>березня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A26DF2" w:rsidRPr="005556CB" w:rsidRDefault="002523DB" w:rsidP="00D50A77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D50A77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D50A77">
            <w:pPr>
              <w:ind w:left="118" w:right="128"/>
              <w:rPr>
                <w:sz w:val="16"/>
                <w:szCs w:val="16"/>
              </w:rPr>
            </w:pPr>
          </w:p>
          <w:p w:rsidR="00A26DF2" w:rsidRPr="005556CB" w:rsidRDefault="002523DB" w:rsidP="00D50A77">
            <w:pPr>
              <w:ind w:left="118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Default="00A26DF2" w:rsidP="00D50A77">
            <w:pPr>
              <w:ind w:left="118" w:right="128"/>
              <w:rPr>
                <w:sz w:val="16"/>
                <w:szCs w:val="16"/>
              </w:rPr>
            </w:pPr>
          </w:p>
          <w:p w:rsidR="00D50A77" w:rsidRPr="00D50A77" w:rsidRDefault="00D50A77" w:rsidP="00D50A77">
            <w:pPr>
              <w:ind w:left="118" w:right="128"/>
              <w:rPr>
                <w:sz w:val="16"/>
                <w:szCs w:val="16"/>
              </w:rPr>
            </w:pPr>
          </w:p>
          <w:p w:rsidR="00C504C1" w:rsidRDefault="002523DB" w:rsidP="00D50A77">
            <w:pPr>
              <w:ind w:left="118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 xml:space="preserve">роведення співбесіди </w:t>
            </w:r>
            <w:r w:rsidR="00C504C1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D50A77">
            <w:pPr>
              <w:ind w:left="118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B21F1E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E772E">
              <w:rPr>
                <w:sz w:val="28"/>
                <w:szCs w:val="28"/>
                <w:lang w:val="ru-RU"/>
              </w:rPr>
              <w:t>5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березня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о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D50A77" w:rsidRDefault="00D50A77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504C1"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>, 3, корпус, 2 (проведення тестування за фізичної присутності кандидатів)</w:t>
            </w:r>
          </w:p>
          <w:p w:rsidR="00D50A77" w:rsidRPr="00D50A77" w:rsidRDefault="00D50A77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504C1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4644AA">
        <w:trPr>
          <w:trHeight w:val="2215"/>
        </w:trPr>
        <w:tc>
          <w:tcPr>
            <w:tcW w:w="3681" w:type="dxa"/>
            <w:gridSpan w:val="2"/>
          </w:tcPr>
          <w:p w:rsidR="002523DB" w:rsidRPr="005556CB" w:rsidRDefault="002523DB" w:rsidP="00980B9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5556C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2523DB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</w:p>
        </w:tc>
      </w:tr>
      <w:tr w:rsidR="005556CB" w:rsidRPr="005556CB" w:rsidTr="004644AA">
        <w:tc>
          <w:tcPr>
            <w:tcW w:w="10628" w:type="dxa"/>
            <w:gridSpan w:val="3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2523DB" w:rsidP="00FF11CB">
            <w:pPr>
              <w:ind w:left="112" w:right="164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:</w:t>
            </w: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Природничі науки</w:t>
            </w:r>
            <w:r w:rsidR="00FF11CB">
              <w:rPr>
                <w:rStyle w:val="rvts0"/>
                <w:sz w:val="28"/>
                <w:szCs w:val="28"/>
                <w:lang w:val="ru-RU"/>
              </w:rPr>
              <w:t>”</w:t>
            </w:r>
            <w:r w:rsidR="000F6F1A" w:rsidRPr="005556C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0F6F1A"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r w:rsidR="000F6F1A" w:rsidRPr="005556CB">
              <w:rPr>
                <w:rStyle w:val="rvts0"/>
                <w:sz w:val="28"/>
                <w:szCs w:val="28"/>
              </w:rPr>
              <w:t>Право</w:t>
            </w:r>
            <w:r w:rsidR="000F6F1A" w:rsidRPr="005556C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5556C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5556C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="00FF11C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="00FF11C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F11C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5556C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 w:right="16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CA7E03" w:rsidRPr="005556CB" w:rsidRDefault="002523DB" w:rsidP="00CA7E03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4644AA">
        <w:tc>
          <w:tcPr>
            <w:tcW w:w="10628" w:type="dxa"/>
            <w:gridSpan w:val="3"/>
          </w:tcPr>
          <w:p w:rsidR="002523DB" w:rsidRPr="005556CB" w:rsidRDefault="002523DB" w:rsidP="002523DB">
            <w:pPr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485ECE" w:rsidRDefault="002523DB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2523DB" w:rsidRPr="00485ECE" w:rsidRDefault="00485ECE" w:rsidP="002523D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="002523DB" w:rsidRPr="00485ECE">
              <w:rPr>
                <w:sz w:val="28"/>
                <w:szCs w:val="28"/>
                <w:lang w:val="ru-RU"/>
              </w:rPr>
              <w:t>;</w:t>
            </w:r>
          </w:p>
          <w:p w:rsidR="002523DB" w:rsidRPr="00485ECE" w:rsidRDefault="00485ECE" w:rsidP="002523D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="002523DB" w:rsidRPr="00485ECE">
              <w:rPr>
                <w:sz w:val="28"/>
                <w:szCs w:val="28"/>
                <w:lang w:val="en-US"/>
              </w:rPr>
              <w:t>;</w:t>
            </w:r>
          </w:p>
          <w:p w:rsidR="002523DB" w:rsidRPr="00485ECE" w:rsidRDefault="002523DB" w:rsidP="00485EC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 w:rsidR="00485ECE">
              <w:rPr>
                <w:sz w:val="28"/>
                <w:szCs w:val="28"/>
              </w:rPr>
              <w:t>спроможність іти на виважений ризик</w:t>
            </w:r>
            <w:r w:rsidR="00485ECE" w:rsidRPr="00485ECE">
              <w:rPr>
                <w:sz w:val="28"/>
                <w:szCs w:val="28"/>
                <w:lang w:val="ru-RU"/>
              </w:rPr>
              <w:t>;</w:t>
            </w:r>
          </w:p>
          <w:p w:rsidR="00485ECE" w:rsidRPr="00485ECE" w:rsidRDefault="00485ECE" w:rsidP="00485EC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C721B0" w:rsidRPr="005556CB" w:rsidTr="004644AA">
        <w:tc>
          <w:tcPr>
            <w:tcW w:w="523" w:type="dxa"/>
          </w:tcPr>
          <w:p w:rsidR="00C721B0" w:rsidRPr="005556C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C721B0" w:rsidRPr="00485ECE" w:rsidRDefault="00C721B0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C721B0" w:rsidRPr="00C721B0" w:rsidRDefault="00C721B0" w:rsidP="0049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 </w:t>
            </w:r>
            <w:r w:rsidRPr="00C721B0">
              <w:rPr>
                <w:rFonts w:eastAsia="Times New Roman"/>
                <w:sz w:val="28"/>
                <w:szCs w:val="28"/>
              </w:rPr>
              <w:t>розуміння алгори</w:t>
            </w:r>
            <w:r>
              <w:rPr>
                <w:rFonts w:eastAsia="Times New Roman"/>
                <w:sz w:val="28"/>
                <w:szCs w:val="28"/>
              </w:rPr>
              <w:t xml:space="preserve">тму та процесів, необхідних для </w:t>
            </w:r>
            <w:r w:rsidRPr="00C721B0">
              <w:rPr>
                <w:rFonts w:eastAsia="Times New Roman"/>
                <w:sz w:val="28"/>
                <w:szCs w:val="28"/>
              </w:rPr>
              <w:t>виконання завдання, передачі функцій та повноважень;</w:t>
            </w:r>
          </w:p>
          <w:p w:rsidR="00C721B0" w:rsidRPr="00C721B0" w:rsidRDefault="00C721B0" w:rsidP="0049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 </w:t>
            </w:r>
            <w:r w:rsidRPr="00C721B0">
              <w:rPr>
                <w:rFonts w:eastAsia="Times New Roman"/>
                <w:sz w:val="28"/>
                <w:szCs w:val="28"/>
              </w:rPr>
              <w:t>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C721B0" w:rsidRPr="00C721B0" w:rsidRDefault="00C721B0" w:rsidP="00490B15">
            <w:pPr>
              <w:tabs>
                <w:tab w:val="left" w:pos="263"/>
                <w:tab w:val="left" w:pos="1342"/>
              </w:tabs>
              <w:ind w:left="132" w:right="12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C721B0">
              <w:rPr>
                <w:rFonts w:eastAsia="Times New Roman"/>
                <w:sz w:val="28"/>
                <w:szCs w:val="28"/>
              </w:rPr>
              <w:t>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485ECE" w:rsidRPr="005556CB" w:rsidTr="004644AA">
        <w:tc>
          <w:tcPr>
            <w:tcW w:w="523" w:type="dxa"/>
          </w:tcPr>
          <w:p w:rsidR="00485ECE" w:rsidRPr="005556C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85ECE" w:rsidRPr="00485ECE" w:rsidRDefault="00485ECE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485ECE" w:rsidRPr="00485ECE" w:rsidRDefault="00485ECE" w:rsidP="008302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85ECE" w:rsidRPr="00485ECE" w:rsidRDefault="00485ECE" w:rsidP="008302FF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485ECE" w:rsidRPr="00485ECE" w:rsidRDefault="00485ECE" w:rsidP="008302FF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85ECE" w:rsidRPr="005556CB" w:rsidTr="004644AA">
        <w:tc>
          <w:tcPr>
            <w:tcW w:w="523" w:type="dxa"/>
          </w:tcPr>
          <w:p w:rsidR="00485ECE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85ECE" w:rsidRPr="00485ECE" w:rsidRDefault="00485ECE" w:rsidP="00485EC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8302FF" w:rsidRPr="008302FF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2FF">
              <w:rPr>
                <w:rFonts w:eastAsia="Times New Roman"/>
                <w:color w:val="000000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8302FF" w:rsidRPr="008302FF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2FF">
              <w:rPr>
                <w:rFonts w:eastAsia="Times New Roman"/>
                <w:color w:val="000000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8302FF" w:rsidRPr="008302FF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2FF">
              <w:rPr>
                <w:rFonts w:eastAsia="Times New Roman"/>
                <w:color w:val="000000"/>
                <w:sz w:val="28"/>
                <w:szCs w:val="28"/>
              </w:rPr>
              <w:t>вміння публічно виступати перед аудиторією;</w:t>
            </w:r>
          </w:p>
          <w:p w:rsidR="00485ECE" w:rsidRPr="00485ECE" w:rsidRDefault="008302FF" w:rsidP="00830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2FF">
              <w:rPr>
                <w:rFonts w:eastAsia="Times New Roman"/>
                <w:color w:val="000000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621A9D" w:rsidRPr="005556CB" w:rsidTr="004644AA">
        <w:tc>
          <w:tcPr>
            <w:tcW w:w="523" w:type="dxa"/>
          </w:tcPr>
          <w:p w:rsidR="00621A9D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621A9D" w:rsidRDefault="00621A9D" w:rsidP="00485EC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621A9D" w:rsidRPr="00621A9D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621A9D" w:rsidRPr="00621A9D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621A9D" w:rsidRPr="008302FF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5556CB" w:rsidRPr="005556CB" w:rsidTr="004644AA">
        <w:tc>
          <w:tcPr>
            <w:tcW w:w="10628" w:type="dxa"/>
            <w:gridSpan w:val="3"/>
          </w:tcPr>
          <w:p w:rsidR="002523DB" w:rsidRPr="005556CB" w:rsidRDefault="002523DB" w:rsidP="002523D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5556CB" w:rsidRPr="005556CB" w:rsidTr="004644AA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2523DB" w:rsidRPr="005556C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Конституції України;</w:t>
            </w:r>
          </w:p>
          <w:p w:rsidR="002523DB" w:rsidRPr="005556C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2523DB" w:rsidRPr="005556CB" w:rsidRDefault="002523DB" w:rsidP="002523DB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</w:t>
            </w:r>
            <w:r w:rsidR="00315E53" w:rsidRPr="005556CB">
              <w:rPr>
                <w:sz w:val="28"/>
                <w:szCs w:val="28"/>
              </w:rPr>
              <w:t>аїни “Про запобігання корупції”</w:t>
            </w:r>
          </w:p>
          <w:p w:rsidR="00315E53" w:rsidRPr="005556CB" w:rsidRDefault="00B21F1E" w:rsidP="00315E53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5556CB" w:rsidRPr="005556CB" w:rsidTr="004644AA"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973DB2" w:rsidRDefault="00C95790" w:rsidP="00973DB2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 w:rsidR="00973DB2">
              <w:rPr>
                <w:sz w:val="28"/>
                <w:szCs w:val="28"/>
              </w:rPr>
              <w:t xml:space="preserve">                   у сфері</w:t>
            </w:r>
          </w:p>
          <w:p w:rsidR="002523DB" w:rsidRPr="005556CB" w:rsidRDefault="00C95790" w:rsidP="00973DB2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72578B" w:rsidRPr="0072578B" w:rsidRDefault="0072578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2523DB" w:rsidRPr="005556C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2523DB" w:rsidRPr="005556C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2523DB" w:rsidRPr="005556C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2523DB" w:rsidRPr="005556C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2523DB" w:rsidRPr="005556C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19.04.2017                   № 275 “Про затвердження Положення про Державну екологічну </w:t>
            </w:r>
            <w:r w:rsidR="00B21F1E"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CA7E0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6803"/>
    <w:rsid w:val="00047206"/>
    <w:rsid w:val="00055012"/>
    <w:rsid w:val="00064693"/>
    <w:rsid w:val="00080739"/>
    <w:rsid w:val="000A2BC1"/>
    <w:rsid w:val="000A7AF0"/>
    <w:rsid w:val="000C746E"/>
    <w:rsid w:val="000D04A8"/>
    <w:rsid w:val="000D3137"/>
    <w:rsid w:val="000E085B"/>
    <w:rsid w:val="000E6553"/>
    <w:rsid w:val="000F6F1A"/>
    <w:rsid w:val="00104699"/>
    <w:rsid w:val="001125BC"/>
    <w:rsid w:val="001247B9"/>
    <w:rsid w:val="001564DB"/>
    <w:rsid w:val="0017085F"/>
    <w:rsid w:val="00173762"/>
    <w:rsid w:val="00174157"/>
    <w:rsid w:val="00205534"/>
    <w:rsid w:val="0024622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95712"/>
    <w:rsid w:val="002A7C48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55D4"/>
    <w:rsid w:val="0032699A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D3A55"/>
    <w:rsid w:val="00413B9D"/>
    <w:rsid w:val="00427FFD"/>
    <w:rsid w:val="0046383A"/>
    <w:rsid w:val="004644AA"/>
    <w:rsid w:val="00471809"/>
    <w:rsid w:val="00474F76"/>
    <w:rsid w:val="00482BF4"/>
    <w:rsid w:val="00485ECE"/>
    <w:rsid w:val="00490B15"/>
    <w:rsid w:val="004A10A8"/>
    <w:rsid w:val="004E772E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54A5"/>
    <w:rsid w:val="005E76F0"/>
    <w:rsid w:val="005F54D9"/>
    <w:rsid w:val="00600DCD"/>
    <w:rsid w:val="00611CB2"/>
    <w:rsid w:val="00621A9D"/>
    <w:rsid w:val="00660CB1"/>
    <w:rsid w:val="0067084B"/>
    <w:rsid w:val="00675C21"/>
    <w:rsid w:val="006A396A"/>
    <w:rsid w:val="006C1CE0"/>
    <w:rsid w:val="006E1993"/>
    <w:rsid w:val="006F550F"/>
    <w:rsid w:val="00701DC3"/>
    <w:rsid w:val="00701E9B"/>
    <w:rsid w:val="00703877"/>
    <w:rsid w:val="0072240D"/>
    <w:rsid w:val="0072578B"/>
    <w:rsid w:val="00736AEF"/>
    <w:rsid w:val="0073767A"/>
    <w:rsid w:val="007903BF"/>
    <w:rsid w:val="007B5388"/>
    <w:rsid w:val="007C38ED"/>
    <w:rsid w:val="00805FE9"/>
    <w:rsid w:val="008302FF"/>
    <w:rsid w:val="00846B87"/>
    <w:rsid w:val="00885AA9"/>
    <w:rsid w:val="00894986"/>
    <w:rsid w:val="008D2340"/>
    <w:rsid w:val="00910C8A"/>
    <w:rsid w:val="00930C0D"/>
    <w:rsid w:val="009459F3"/>
    <w:rsid w:val="00946628"/>
    <w:rsid w:val="00950707"/>
    <w:rsid w:val="009706B7"/>
    <w:rsid w:val="0097162B"/>
    <w:rsid w:val="00973DB2"/>
    <w:rsid w:val="00980B90"/>
    <w:rsid w:val="0098519B"/>
    <w:rsid w:val="009861E1"/>
    <w:rsid w:val="00991878"/>
    <w:rsid w:val="009A0A18"/>
    <w:rsid w:val="009B40BE"/>
    <w:rsid w:val="009E28FD"/>
    <w:rsid w:val="009E3613"/>
    <w:rsid w:val="00A033B1"/>
    <w:rsid w:val="00A26DF2"/>
    <w:rsid w:val="00A41D3F"/>
    <w:rsid w:val="00A72B23"/>
    <w:rsid w:val="00A83CD8"/>
    <w:rsid w:val="00A877A3"/>
    <w:rsid w:val="00AF7C49"/>
    <w:rsid w:val="00B107F1"/>
    <w:rsid w:val="00B1463A"/>
    <w:rsid w:val="00B21F1E"/>
    <w:rsid w:val="00B353BF"/>
    <w:rsid w:val="00B572F5"/>
    <w:rsid w:val="00BC20A1"/>
    <w:rsid w:val="00BD7985"/>
    <w:rsid w:val="00BE55EF"/>
    <w:rsid w:val="00C03EE2"/>
    <w:rsid w:val="00C16652"/>
    <w:rsid w:val="00C43185"/>
    <w:rsid w:val="00C504C1"/>
    <w:rsid w:val="00C5734A"/>
    <w:rsid w:val="00C6427E"/>
    <w:rsid w:val="00C66373"/>
    <w:rsid w:val="00C721B0"/>
    <w:rsid w:val="00C723A1"/>
    <w:rsid w:val="00C81045"/>
    <w:rsid w:val="00C85C85"/>
    <w:rsid w:val="00C95790"/>
    <w:rsid w:val="00CA7E03"/>
    <w:rsid w:val="00CB710C"/>
    <w:rsid w:val="00CE1E97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7415D"/>
    <w:rsid w:val="00D75D68"/>
    <w:rsid w:val="00D8100A"/>
    <w:rsid w:val="00D93CA1"/>
    <w:rsid w:val="00DA35F1"/>
    <w:rsid w:val="00DA4AE9"/>
    <w:rsid w:val="00DA5DE8"/>
    <w:rsid w:val="00DB6E65"/>
    <w:rsid w:val="00DF05B8"/>
    <w:rsid w:val="00DF5B00"/>
    <w:rsid w:val="00E0224B"/>
    <w:rsid w:val="00E036CF"/>
    <w:rsid w:val="00E254F2"/>
    <w:rsid w:val="00E3110A"/>
    <w:rsid w:val="00E70998"/>
    <w:rsid w:val="00E93E23"/>
    <w:rsid w:val="00E96A38"/>
    <w:rsid w:val="00E97C71"/>
    <w:rsid w:val="00EA4331"/>
    <w:rsid w:val="00EC645A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5B1B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Normal (Web)"/>
    <w:basedOn w:val="a"/>
    <w:uiPriority w:val="99"/>
    <w:rsid w:val="008D2340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DA0E-79EF-4DCD-BDCA-AE83D535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2021-03-16T07:25:00Z</cp:lastPrinted>
  <dcterms:created xsi:type="dcterms:W3CDTF">2019-07-18T13:12:00Z</dcterms:created>
  <dcterms:modified xsi:type="dcterms:W3CDTF">2021-03-16T13:33:00Z</dcterms:modified>
</cp:coreProperties>
</file>